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9A" w:rsidRPr="00F979B3" w:rsidRDefault="007D5E9A" w:rsidP="007D5E9A">
      <w:pPr>
        <w:spacing w:after="0" w:line="240" w:lineRule="auto"/>
        <w:ind w:left="567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D5E9A" w:rsidRDefault="007D5E9A" w:rsidP="007D5E9A">
      <w:pPr>
        <w:spacing w:after="0" w:line="240" w:lineRule="auto"/>
        <w:ind w:left="567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D5E9A" w:rsidRPr="00F979B3" w:rsidRDefault="007D5E9A" w:rsidP="007D5E9A">
      <w:pPr>
        <w:spacing w:after="0" w:line="240" w:lineRule="auto"/>
        <w:ind w:left="567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ZAŁĄCZNIK NR 5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 SIWZ</w:t>
      </w:r>
    </w:p>
    <w:p w:rsidR="007D5E9A" w:rsidRPr="00F979B3" w:rsidRDefault="007D5E9A" w:rsidP="007D5E9A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Wykonawca:</w:t>
      </w:r>
    </w:p>
    <w:p w:rsidR="007D5E9A" w:rsidRPr="00F979B3" w:rsidRDefault="007D5E9A" w:rsidP="007D5E9A">
      <w:pPr>
        <w:spacing w:after="0" w:line="240" w:lineRule="auto"/>
        <w:ind w:right="595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</w:t>
      </w:r>
    </w:p>
    <w:p w:rsidR="007D5E9A" w:rsidRPr="00F979B3" w:rsidRDefault="007D5E9A" w:rsidP="007D5E9A">
      <w:pPr>
        <w:spacing w:after="0" w:line="240" w:lineRule="auto"/>
        <w:ind w:left="567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i/>
          <w:lang w:eastAsia="pl-PL"/>
        </w:rPr>
        <w:t>(pełna nazwa/firma, adres)</w:t>
      </w:r>
    </w:p>
    <w:p w:rsidR="007D5E9A" w:rsidRPr="00F979B3" w:rsidRDefault="007D5E9A" w:rsidP="007D5E9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D5E9A" w:rsidRDefault="007D5E9A" w:rsidP="007D5E9A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outlineLvl w:val="2"/>
        <w:rPr>
          <w:rFonts w:ascii="Arial Narrow" w:eastAsia="Times New Roman" w:hAnsi="Arial Narrow" w:cs="Times New Roman"/>
          <w:bCs/>
          <w:caps/>
          <w:lang w:eastAsia="ar-SA"/>
        </w:rPr>
      </w:pPr>
    </w:p>
    <w:p w:rsidR="007D5E9A" w:rsidRPr="00F979B3" w:rsidRDefault="007D5E9A" w:rsidP="007D5E9A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outlineLvl w:val="2"/>
        <w:rPr>
          <w:rFonts w:ascii="Arial Narrow" w:eastAsia="Times New Roman" w:hAnsi="Arial Narrow" w:cs="Times New Roman"/>
          <w:bCs/>
          <w:caps/>
          <w:lang w:eastAsia="ar-SA"/>
        </w:rPr>
      </w:pPr>
    </w:p>
    <w:p w:rsidR="007D5E9A" w:rsidRPr="00F979B3" w:rsidRDefault="007D5E9A" w:rsidP="007D5E9A">
      <w:pPr>
        <w:keepNext/>
        <w:widowControl w:val="0"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Arial Narrow" w:eastAsia="Calibri" w:hAnsi="Arial Narrow" w:cs="Times New Roman"/>
          <w:b/>
          <w:bCs/>
        </w:rPr>
      </w:pPr>
      <w:r w:rsidRPr="00F979B3">
        <w:rPr>
          <w:rFonts w:ascii="Arial Narrow" w:eastAsia="Calibri" w:hAnsi="Arial Narrow" w:cs="Times New Roman"/>
          <w:b/>
          <w:bCs/>
        </w:rPr>
        <w:t>WYKAZ OSÓB SKIEROWANYCH DO REALIZACJI ZAMÓWIENIA PUBLICZNEGO</w:t>
      </w:r>
    </w:p>
    <w:p w:rsidR="007D5E9A" w:rsidRPr="00F979B3" w:rsidRDefault="007D5E9A" w:rsidP="007D5E9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D5E9A" w:rsidRPr="00F979B3" w:rsidRDefault="007D5E9A" w:rsidP="007D5E9A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Oświadczamy, że skierujemy do realizacji zamówienia publicznego następujące osoby:</w:t>
      </w:r>
    </w:p>
    <w:tbl>
      <w:tblPr>
        <w:tblW w:w="9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1208"/>
        <w:gridCol w:w="2624"/>
        <w:gridCol w:w="3484"/>
        <w:gridCol w:w="2015"/>
      </w:tblGrid>
      <w:tr w:rsidR="007D5E9A" w:rsidRPr="00F979B3" w:rsidTr="006D602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9A" w:rsidRPr="00F979B3" w:rsidRDefault="007D5E9A" w:rsidP="00CA3A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9A" w:rsidRPr="00F979B3" w:rsidRDefault="007D5E9A" w:rsidP="00CA3A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9A" w:rsidRPr="00F979B3" w:rsidRDefault="007D5E9A" w:rsidP="00CA3A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Wykształcenie, kwalifikacje zawodowe (w tym posiadane uprawnienia budowlane)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9A" w:rsidRPr="00F979B3" w:rsidRDefault="007D5E9A" w:rsidP="00CA3A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9A" w:rsidRPr="00F979B3" w:rsidRDefault="007D5E9A" w:rsidP="00CA3A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Podstawa dysponowania wskazanymi osobami</w:t>
            </w:r>
          </w:p>
          <w:p w:rsidR="007D5E9A" w:rsidRPr="00F979B3" w:rsidRDefault="007D5E9A" w:rsidP="00CA3A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  <w:lang w:eastAsia="pl-PL"/>
              </w:rPr>
              <w:t xml:space="preserve">(m.in. umowa </w:t>
            </w:r>
          </w:p>
          <w:p w:rsidR="007D5E9A" w:rsidRPr="00F979B3" w:rsidRDefault="007D5E9A" w:rsidP="00CA3A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  <w:lang w:eastAsia="pl-PL"/>
              </w:rPr>
              <w:t xml:space="preserve"> o pracę, umowa zlecenie, umowa </w:t>
            </w:r>
          </w:p>
          <w:p w:rsidR="007D5E9A" w:rsidRPr="00F979B3" w:rsidRDefault="007D5E9A" w:rsidP="00CA3A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F979B3">
              <w:rPr>
                <w:rFonts w:ascii="Arial Narrow" w:eastAsia="Times New Roman" w:hAnsi="Arial Narrow" w:cs="Times New Roman"/>
                <w:i/>
                <w:color w:val="000000"/>
                <w:sz w:val="24"/>
                <w:szCs w:val="24"/>
                <w:lang w:eastAsia="pl-PL"/>
              </w:rPr>
              <w:t>o dzieło, oddanie do dyspozycji itp.)</w:t>
            </w:r>
          </w:p>
        </w:tc>
      </w:tr>
      <w:tr w:rsidR="007D5E9A" w:rsidRPr="00F979B3" w:rsidTr="006D602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9A" w:rsidRPr="00F979B3" w:rsidRDefault="007D5E9A" w:rsidP="00CA3A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9A" w:rsidRPr="00F979B3" w:rsidRDefault="007D5E9A" w:rsidP="00CA3A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9A" w:rsidRPr="00F979B3" w:rsidRDefault="007D5E9A" w:rsidP="00CA3A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F979B3">
              <w:rPr>
                <w:rFonts w:ascii="Arial" w:eastAsia="Times New Roman" w:hAnsi="Arial" w:cs="Arial"/>
                <w:lang w:eastAsia="ar-SA"/>
              </w:rPr>
              <w:t xml:space="preserve"> 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9A" w:rsidRPr="00F979B3" w:rsidRDefault="007D5E9A" w:rsidP="006D602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Kierownikiem </w:t>
            </w:r>
            <w:r w:rsidRPr="00F979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budowy</w:t>
            </w:r>
            <w:r>
              <w:rPr>
                <w:rFonts w:ascii="Arial" w:eastAsia="Times New Roman" w:hAnsi="Arial" w:cs="Arial"/>
                <w:lang w:eastAsia="ar-SA"/>
              </w:rPr>
              <w:t> </w:t>
            </w:r>
            <w:r w:rsidRPr="00F979B3">
              <w:rPr>
                <w:rFonts w:ascii="Arial" w:eastAsia="Times New Roman" w:hAnsi="Arial" w:cs="Arial"/>
                <w:lang w:eastAsia="ar-SA"/>
              </w:rPr>
              <w:t xml:space="preserve">w </w:t>
            </w:r>
            <w:r w:rsidR="006D6024" w:rsidRPr="00F43B2F">
              <w:rPr>
                <w:rFonts w:ascii="Arial" w:hAnsi="Arial" w:cs="Arial"/>
                <w:sz w:val="20"/>
              </w:rPr>
              <w:t>specjalności instalacyjnej w zakresie sieci, instalacji i urzą</w:t>
            </w:r>
            <w:r w:rsidR="006D6024">
              <w:rPr>
                <w:rFonts w:ascii="Arial" w:hAnsi="Arial" w:cs="Arial"/>
                <w:sz w:val="20"/>
              </w:rPr>
              <w:t>dzeń cieplnych, wentylacyjnych, </w:t>
            </w:r>
            <w:r w:rsidR="006D6024" w:rsidRPr="00F43B2F">
              <w:rPr>
                <w:rFonts w:ascii="Arial" w:hAnsi="Arial" w:cs="Arial"/>
                <w:sz w:val="20"/>
              </w:rPr>
              <w:t>gazowych,</w:t>
            </w:r>
            <w:r w:rsidR="006D6024">
              <w:rPr>
                <w:rFonts w:ascii="Arial" w:hAnsi="Arial" w:cs="Arial"/>
                <w:sz w:val="20"/>
              </w:rPr>
              <w:t xml:space="preserve"> wodociągowych i </w:t>
            </w:r>
            <w:r w:rsidR="006D6024" w:rsidRPr="00F43B2F">
              <w:rPr>
                <w:rFonts w:ascii="Arial" w:hAnsi="Arial" w:cs="Arial"/>
                <w:sz w:val="20"/>
              </w:rPr>
              <w:t>kanalizacyjnych</w:t>
            </w:r>
            <w:r w:rsidR="006D602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9A" w:rsidRDefault="007D5E9A" w:rsidP="00CA3A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7D5E9A" w:rsidRDefault="007D5E9A" w:rsidP="00CA3A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  <w:p w:rsidR="007D5E9A" w:rsidRPr="00F979B3" w:rsidRDefault="007D5E9A" w:rsidP="00CA3A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7D5E9A" w:rsidRPr="00F979B3" w:rsidTr="006D602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9A" w:rsidRPr="00F979B3" w:rsidRDefault="006D6024" w:rsidP="00CA3A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9A" w:rsidRPr="00F979B3" w:rsidRDefault="007D5E9A" w:rsidP="00CA3A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9A" w:rsidRPr="00F979B3" w:rsidRDefault="007D5E9A" w:rsidP="00CA3A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9A" w:rsidRPr="00066A97" w:rsidRDefault="007D5E9A" w:rsidP="00CA3A57">
            <w:pPr>
              <w:widowControl w:val="0"/>
              <w:tabs>
                <w:tab w:val="left" w:pos="1134"/>
              </w:tabs>
              <w:spacing w:line="276" w:lineRule="auto"/>
              <w:ind w:right="150"/>
              <w:jc w:val="both"/>
              <w:rPr>
                <w:rFonts w:ascii="Arial" w:hAnsi="Arial" w:cs="Arial"/>
                <w:sz w:val="20"/>
              </w:rPr>
            </w:pPr>
            <w:r w:rsidRPr="00F43B2F">
              <w:rPr>
                <w:rFonts w:ascii="Arial" w:hAnsi="Arial" w:cs="Arial"/>
                <w:b/>
                <w:sz w:val="20"/>
              </w:rPr>
              <w:t xml:space="preserve">Kierownikiem robót branży elektrycznej </w:t>
            </w:r>
            <w:r>
              <w:rPr>
                <w:rFonts w:ascii="Arial" w:hAnsi="Arial" w:cs="Arial"/>
                <w:sz w:val="20"/>
              </w:rPr>
              <w:t>w specjalności instalacyjnej w zakresie sieci, instalacji i urządzeń elektrycznych i elektroenergetycznych.</w:t>
            </w:r>
          </w:p>
          <w:p w:rsidR="007D5E9A" w:rsidRPr="00F979B3" w:rsidRDefault="007D5E9A" w:rsidP="00CA3A5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E9A" w:rsidRDefault="007D5E9A" w:rsidP="00CA3A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D6024" w:rsidRPr="00F979B3" w:rsidTr="006D602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24" w:rsidRPr="00F979B3" w:rsidRDefault="006D6024" w:rsidP="00CA3A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24" w:rsidRPr="00F979B3" w:rsidRDefault="006D6024" w:rsidP="00CA3A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24" w:rsidRPr="00F979B3" w:rsidRDefault="006D6024" w:rsidP="00CA3A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24" w:rsidRDefault="006D6024" w:rsidP="008F4925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  <w:r w:rsidRPr="00F43B2F">
              <w:rPr>
                <w:rFonts w:ascii="Arial" w:hAnsi="Arial" w:cs="Arial"/>
                <w:b/>
                <w:color w:val="000000"/>
                <w:sz w:val="20"/>
                <w:lang w:eastAsia="pl-PL"/>
              </w:rPr>
              <w:t xml:space="preserve">Projektant w specjalności instalacyjnej w zakresie sieci instalacji i urządzeń cieplnych, wentylacyjnych, wodociągowych i kanalizacyjnych, </w:t>
            </w:r>
            <w:r w:rsidRPr="00F43B2F">
              <w:rPr>
                <w:rFonts w:ascii="Arial" w:hAnsi="Arial" w:cs="Arial"/>
                <w:color w:val="000000"/>
                <w:sz w:val="20"/>
                <w:lang w:eastAsia="pl-PL"/>
              </w:rPr>
              <w:t>posiadający uprawnienia budowlane bez ograniczeń do projektowania w specjalności instalacyjnej w zakresie sieci instalacji i urządzeń wodociągowych i kanalizacyjnych,</w:t>
            </w:r>
            <w:r>
              <w:rPr>
                <w:rFonts w:ascii="Arial" w:hAnsi="Arial" w:cs="Arial"/>
                <w:color w:val="000000"/>
                <w:sz w:val="20"/>
                <w:lang w:eastAsia="pl-PL"/>
              </w:rPr>
              <w:t xml:space="preserve"> cieplnych, wentylacyjnych </w:t>
            </w:r>
            <w:r w:rsidRPr="00F43B2F">
              <w:rPr>
                <w:rFonts w:ascii="Arial" w:hAnsi="Arial" w:cs="Arial"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lang w:eastAsia="pl-PL"/>
              </w:rPr>
              <w:t xml:space="preserve">oraz posiada doświadczenie przy samodzielnym wykonaniu minimum dwóch (2) projektów branży instalacji sanitarnych. 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24" w:rsidRDefault="006D6024" w:rsidP="00CA3A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6D6024" w:rsidRPr="00F979B3" w:rsidTr="006D602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24" w:rsidRPr="00F979B3" w:rsidRDefault="006D6024" w:rsidP="00CA3A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24" w:rsidRPr="00F979B3" w:rsidRDefault="006D6024" w:rsidP="00CA3A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24" w:rsidRPr="00F979B3" w:rsidRDefault="006D6024" w:rsidP="00CA3A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24" w:rsidRPr="00F43B2F" w:rsidRDefault="006D6024" w:rsidP="00350EE7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eastAsia="pl-PL"/>
              </w:rPr>
              <w:t xml:space="preserve">Projektant w specjalności instalacyjnej w zakresie sieci, instalacji i urządzeń elektrycznych i elektroenergetycznych , </w:t>
            </w:r>
            <w:r w:rsidRPr="0075056E">
              <w:rPr>
                <w:rFonts w:ascii="Arial" w:hAnsi="Arial" w:cs="Arial"/>
                <w:color w:val="000000"/>
                <w:sz w:val="20"/>
                <w:lang w:eastAsia="pl-PL"/>
              </w:rPr>
              <w:lastRenderedPageBreak/>
              <w:t>posiadający uprawnienia</w:t>
            </w:r>
            <w:r>
              <w:rPr>
                <w:rFonts w:ascii="Arial" w:hAnsi="Arial" w:cs="Arial"/>
                <w:b/>
                <w:color w:val="000000"/>
                <w:sz w:val="20"/>
                <w:lang w:eastAsia="pl-PL"/>
              </w:rPr>
              <w:t xml:space="preserve"> </w:t>
            </w:r>
            <w:r w:rsidRPr="00345001">
              <w:rPr>
                <w:rFonts w:ascii="Arial" w:hAnsi="Arial" w:cs="Arial"/>
                <w:color w:val="000000"/>
                <w:sz w:val="20"/>
                <w:lang w:eastAsia="pl-PL"/>
              </w:rPr>
              <w:t>budowlane bez ograniczeń do projektowania w specjalności instalacyjnej w zakresie sieci</w:t>
            </w:r>
            <w:r>
              <w:rPr>
                <w:rFonts w:ascii="Arial" w:hAnsi="Arial" w:cs="Arial"/>
                <w:color w:val="000000"/>
                <w:sz w:val="20"/>
                <w:lang w:eastAsia="pl-PL"/>
              </w:rPr>
              <w:t>, </w:t>
            </w:r>
            <w:r w:rsidRPr="00345001">
              <w:rPr>
                <w:rFonts w:ascii="Arial" w:hAnsi="Arial" w:cs="Arial"/>
                <w:color w:val="000000"/>
                <w:sz w:val="20"/>
                <w:lang w:eastAsia="pl-PL"/>
              </w:rPr>
              <w:t>inst</w:t>
            </w:r>
            <w:r>
              <w:rPr>
                <w:rFonts w:ascii="Arial" w:hAnsi="Arial" w:cs="Arial"/>
                <w:color w:val="000000"/>
                <w:sz w:val="20"/>
                <w:lang w:eastAsia="pl-PL"/>
              </w:rPr>
              <w:t>alacji i urządzeń elektrycznych </w:t>
            </w:r>
            <w:r w:rsidRPr="00345001">
              <w:rPr>
                <w:rFonts w:ascii="Arial" w:hAnsi="Arial" w:cs="Arial"/>
                <w:color w:val="000000"/>
                <w:sz w:val="20"/>
                <w:lang w:eastAsia="pl-PL"/>
              </w:rPr>
              <w:t>i elektro</w:t>
            </w:r>
            <w:r>
              <w:rPr>
                <w:rFonts w:ascii="Arial" w:hAnsi="Arial" w:cs="Arial"/>
                <w:color w:val="000000"/>
                <w:sz w:val="20"/>
                <w:lang w:eastAsia="pl-PL"/>
              </w:rPr>
              <w:t xml:space="preserve">energetycznych,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24" w:rsidRDefault="006D6024" w:rsidP="00CA3A5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7D5E9A" w:rsidRPr="00F979B3" w:rsidRDefault="007D5E9A" w:rsidP="007D5E9A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</w:pPr>
    </w:p>
    <w:p w:rsidR="007D5E9A" w:rsidRPr="00F979B3" w:rsidRDefault="007D5E9A" w:rsidP="007D5E9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 Wykonawca oświadcza, iż wskazane osoby posiadają stosowne uprawnienia. </w:t>
      </w:r>
    </w:p>
    <w:p w:rsidR="007D5E9A" w:rsidRDefault="007D5E9A" w:rsidP="007D5E9A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D5E9A" w:rsidRDefault="007D5E9A" w:rsidP="007D5E9A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D5E9A" w:rsidRPr="00F979B3" w:rsidRDefault="007D5E9A" w:rsidP="007D5E9A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…………….……. </w:t>
      </w: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(miejscowość), </w:t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dnia …………………. r. </w:t>
      </w:r>
    </w:p>
    <w:p w:rsidR="007D5E9A" w:rsidRPr="00F979B3" w:rsidRDefault="007D5E9A" w:rsidP="007D5E9A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ab/>
        <w:t>…………………………………………</w:t>
      </w:r>
    </w:p>
    <w:p w:rsidR="007D5E9A" w:rsidRPr="00F979B3" w:rsidRDefault="007D5E9A" w:rsidP="007D5E9A">
      <w:pPr>
        <w:spacing w:after="0" w:line="360" w:lineRule="auto"/>
        <w:ind w:left="5664" w:firstLine="708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(podpis)</w:t>
      </w:r>
    </w:p>
    <w:p w:rsidR="007D5E9A" w:rsidRPr="00F979B3" w:rsidRDefault="007D5E9A" w:rsidP="007D5E9A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D5E9A" w:rsidRPr="00F979B3" w:rsidRDefault="007D5E9A" w:rsidP="007D5E9A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D5E9A" w:rsidRPr="00F979B3" w:rsidRDefault="007D5E9A" w:rsidP="007D5E9A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D5E9A" w:rsidRDefault="007D5E9A" w:rsidP="007D5E9A"/>
    <w:p w:rsidR="007D5E9A" w:rsidRDefault="007D5E9A" w:rsidP="007D5E9A"/>
    <w:p w:rsidR="007D5E9A" w:rsidRDefault="007D5E9A" w:rsidP="007D5E9A"/>
    <w:p w:rsidR="007D5E9A" w:rsidRDefault="007D5E9A" w:rsidP="007D5E9A"/>
    <w:p w:rsidR="00B007B5" w:rsidRDefault="006D6024"/>
    <w:sectPr w:rsidR="00B007B5" w:rsidSect="008E61CD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4B1" w:rsidRPr="00913F6F" w:rsidRDefault="006D6024" w:rsidP="00F764B1">
    <w:pPr>
      <w:pStyle w:val="Nagwek"/>
    </w:pPr>
    <w:r>
      <w:t xml:space="preserve">                                                                           </w:t>
    </w:r>
  </w:p>
  <w:p w:rsidR="00F764B1" w:rsidRDefault="006D60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5E9A"/>
    <w:rsid w:val="001903D0"/>
    <w:rsid w:val="006D6024"/>
    <w:rsid w:val="007D5E9A"/>
    <w:rsid w:val="00887994"/>
    <w:rsid w:val="00EE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E9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1728</Characters>
  <Application>Microsoft Office Word</Application>
  <DocSecurity>0</DocSecurity>
  <Lines>14</Lines>
  <Paragraphs>4</Paragraphs>
  <ScaleCrop>false</ScaleCrop>
  <Company>WP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WP</cp:lastModifiedBy>
  <cp:revision>2</cp:revision>
  <dcterms:created xsi:type="dcterms:W3CDTF">2018-06-11T19:29:00Z</dcterms:created>
  <dcterms:modified xsi:type="dcterms:W3CDTF">2018-06-11T19:32:00Z</dcterms:modified>
</cp:coreProperties>
</file>